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083488" w14:paraId="56174F26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718144" behindDoc="0" locked="0" layoutInCell="1" allowOverlap="1" wp14:editId="6C469E33" wp14:anchorId="1C831844">
            <wp:simplePos x="0" y="0"/>
            <wp:positionH relativeFrom="column">
              <wp:posOffset>7071818</wp:posOffset>
            </wp:positionH>
            <wp:positionV relativeFrom="paragraph">
              <wp:posOffset>-72390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FEUILLE DE ROUTE DE PRODUIT AGILE</w:t>
      </w:r>
    </w:p>
    <w:p w:rsidRPr="005E5797" w:rsidR="00221435" w:rsidP="000D44FD" w:rsidRDefault="00536B08" w14:paraId="57443C8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08524E1E" wp14:anchorId="6C2FFEE3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190BCB62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623.65pt;margin-top:12.6pt;width:19.5pt;height: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" arcsize="10923f" w14:anchorId="6C2FFEE3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190BCB62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7CD052F9" wp14:anchorId="588B8DEB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93226C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7" style="position:absolute;margin-left:515.65pt;margin-top:12.6pt;width:19.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" arcsize="10923f" w14:anchorId="588B8DEB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93226CC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6EA1148D" wp14:anchorId="5F0C1C28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7774C3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8" style="position:absolute;margin-left:406.35pt;margin-top:12.6pt;width:19.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" arcsize="10923f" w14:anchorId="5F0C1C28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7774C38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:rsidRDefault="00536B08" w14:paraId="6FD3953B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Fren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3BC576FF" wp14:anchorId="349E6640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0F8EEEA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Frenc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9" style="position:absolute;left:0;text-align:left;margin-left:299.95pt;margin-top:.35pt;width:19.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" arcsize="10923f" w14:anchorId="349E6640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0F8EEEAD" w14:textId="77777777">
                      <w:pPr>
                        <w:pStyle w:val="a6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Frenc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 xml:space="preserve">STATUT KEYSTREAM </w: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="00083488">
        <w:rPr>
          <w:rFonts w:ascii="Century Gothic" w:hAnsi="Century Gothic"/>
          <w:sz w:val="20"/>
          <w:szCs w:val="20"/>
          <w:lang w:val="French"/>
        </w:rPr>
        <w:t xml:space="preserve">1 </w:t>
      </w:r>
      <w:r w:rsidR="005E5797">
        <w:rPr>
          <w:rFonts w:ascii="Century Gothic" w:hAnsi="Century Gothic"/>
          <w:sz w:val="20"/>
          <w:szCs w:val="20"/>
          <w:lang w:val="French"/>
        </w:rPr>
        <w:tab/>
      </w:r>
      <w:r w:rsidR="005E5797">
        <w:rPr>
          <w:rFonts w:ascii="Century Gothic" w:hAnsi="Century Gothic"/>
          <w:sz w:val="20"/>
          <w:szCs w:val="20"/>
          <w:lang w:val="French"/>
        </w:rPr>
        <w:tab/>
      </w:r>
      <w:r w:rsidR="00083488">
        <w:rPr>
          <w:rFonts w:ascii="Century Gothic" w:hAnsi="Century Gothic"/>
          <w:sz w:val="20"/>
          <w:szCs w:val="20"/>
          <w:lang w:val="French"/>
        </w:rPr>
        <w:t xml:space="preserve">STREAM </w: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="00083488">
        <w:rPr>
          <w:rFonts w:ascii="Century Gothic" w:hAnsi="Century Gothic"/>
          <w:sz w:val="20"/>
          <w:szCs w:val="20"/>
          <w:lang w:val="French"/>
        </w:rPr>
        <w:t>2STREAM 3STREAM</w:t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Pr="005E5797" w:rsidR="005E5797">
        <w:rPr>
          <w:rFonts w:ascii="Century Gothic" w:hAnsi="Century Gothic"/>
          <w:sz w:val="20"/>
          <w:szCs w:val="20"/>
          <w:lang w:val="French"/>
        </w:rPr>
        <w:tab/>
      </w:r>
      <w:r w:rsidR="00083488">
        <w:rPr>
          <w:rFonts w:ascii="Century Gothic" w:hAnsi="Century Gothic"/>
          <w:sz w:val="20"/>
          <w:szCs w:val="20"/>
          <w:lang w:val="French"/>
        </w:rPr>
        <w:t xml:space="preserve"> 4</w:t>
      </w:r>
    </w:p>
    <w:p w:rsidRPr="005E5797" w:rsidR="005E5797" w:rsidP="005E5797" w:rsidRDefault="005E5797" w14:paraId="2310F87D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87"/>
        <w:gridCol w:w="564"/>
        <w:gridCol w:w="564"/>
        <w:gridCol w:w="57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30"/>
      </w:tblGrid>
      <w:tr w:rsidRPr="00ED1594" w:rsidR="00224D41" w:rsidTr="00F9206B" w14:paraId="55D91927" w14:textId="77777777">
        <w:trPr>
          <w:trHeight w:val="521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5D1997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CB27F2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2018 – T3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1C83845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2018 – T4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23823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2019 – T1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24829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2019 – T2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456B82C3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2019 – T3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8844616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2019 – T4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15818C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2020 – T1</w:t>
            </w:r>
          </w:p>
        </w:tc>
        <w:tc>
          <w:tcPr>
            <w:tcW w:w="55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5EED11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2020 – T2</w:t>
            </w:r>
          </w:p>
        </w:tc>
      </w:tr>
      <w:tr w:rsidRPr="00ED1594" w:rsidR="005579B9" w:rsidTr="00F9206B" w14:paraId="6C111319" w14:textId="77777777">
        <w:trPr>
          <w:trHeight w:val="518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04A6E2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1143BA5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JUIL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6E4FD7A5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AOÛT</w:t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810B87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SEPT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480CFA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OCT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CAACBCD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F594F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DÉC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051FE9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JANV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4A05B1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FÉVR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6D36DB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MARS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8245EE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AVRIL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6593C20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MAI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386475A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JUIN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102AC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JUIL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5EA6A82F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AOÛT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A8EF64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SEPT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98AF9FB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OCT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3A4D327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5451EC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DÉC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7BAF7E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JANV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AC4846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FÉVR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70181B1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MARS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7D4199E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AVRIL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4EE7C1B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MAI</w:t>
            </w: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2BFEE12C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French"/>
              </w:rPr>
              <w:t>JUIN</w:t>
            </w:r>
          </w:p>
        </w:tc>
      </w:tr>
      <w:tr w:rsidRPr="00ED1594" w:rsidR="00E71330" w:rsidTr="00224D41" w14:paraId="0B8C0C00" w14:textId="77777777">
        <w:trPr>
          <w:trHeight w:val="188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6616962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PRODUIT</w:t>
            </w:r>
          </w:p>
        </w:tc>
      </w:tr>
      <w:tr w:rsidRPr="00ED1594" w:rsidR="00224D41" w:rsidTr="00F9206B" w14:paraId="6199C84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B512B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Feuille de route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9B276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4A448E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32D51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3CA43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721DE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F2F1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9332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9FD207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3ED324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1B41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AA7EC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4CE02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453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FF5C5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8788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4867E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69D6EF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0B5E7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7811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24343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779E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FA34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BB16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4E22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022518D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3A4E8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Exigences de l'utilisateur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88932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5AA7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ADDC3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8A2C5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76F11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4B0C37D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C687E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5757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EBBC3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43724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751E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2307F3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8CD9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343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5CDDF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0ACA8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707D53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28A64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4C1E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208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7AC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13FC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EBC76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2DFBE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C0E894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436E71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Configuration requise pour les fonctionnalités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4C484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E7DC4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E2947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467CA3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C67AE7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65A3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7346BA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11946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A76B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6EAA86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34BDFB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D18C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21365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36F3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0227C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5FD7C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947D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3984CA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C0FC9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A795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25359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08570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272FF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67900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3593C6C6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44B5767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Version de fonctionnalité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08F390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8BB46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794E51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2519C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BB46D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12583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235D8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C8D3A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6C5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5C56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47C79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5AA04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C434D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2BDC8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B8A26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23C18F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695E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F6F452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BDC4C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3238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AF0B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254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7356A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8D1040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DEC060B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13D720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Pilote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D4D01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3460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563D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979F84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37998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B0AD8E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2F89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C8670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257A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BE866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DB8D41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AE5CB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28905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35E64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BCFB3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1E0F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589BF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64A6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61DB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742F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0FDF4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7F4BA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9BCE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E5B417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10AA6A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52B09F3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Analyse des commentaires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D935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EB5F3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B0B9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F47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25155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B184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C22C1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77B47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51FD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F80E9D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97F2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452C8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FC985B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11C8F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CA89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80737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7E32A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0F089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6CE2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B09CB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77F41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DBDC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49DE2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7FD07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4B43077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A7BD5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Tests clients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18862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E07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6D0A1F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E23D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69965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3BA9D7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938C2A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190D0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B13F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8A956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921E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A07AC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9347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2D31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4C88C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BFC8F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48DEC1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3A652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C5F0C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B3E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A749E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CA34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4EC9C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9FDF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9ECFD8F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5831D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Analyse de test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0BCDD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E467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5AF5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7E4A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084BB2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F4CF8E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6F59E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7DD7D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12341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65E3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D28A7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B17B8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11A19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7120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9EB738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BACE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944F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D70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891E5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5E0BE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FB99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37C66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9C31E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7CDB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C516B8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C81D6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1C08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180DB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7CDB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BEB85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5BC73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F78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9170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9FCFD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F6481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39AA6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74ADC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DF725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6598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86352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0B23FF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14C8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EDA13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4F2AC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27F6B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530CB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EACC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9B7F4B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347A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3A656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3BB23CA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7A97C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4B2F6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6561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25C12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39B08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D36526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053E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C2B18E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66F9A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58494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42A12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2C881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6CD19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5B23A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8B1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0E12B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941517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DECA9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101C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C2D41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F444B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13144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FE8AA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1A7A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DBF7B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224D41" w14:paraId="205945D6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A3029" w14:paraId="0D58BD0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French"/>
              </w:rPr>
            </w:r>
            <w:r w:rsidRPr="00D32CFA">
              <w:rPr>
                <w:noProof/>
                <w:lang w:val="French"/>
              </w:rPr>
            </w:r>
            <w:r w:rsidRPr="007E1019" w:rsidR="00E71330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TEXTTEXTDEVELOPMENT</w:t>
            </w:r>
          </w:p>
        </w:tc>
      </w:tr>
      <w:tr w:rsidRPr="00ED1594" w:rsidR="007E1019" w:rsidTr="00F9206B" w14:paraId="1D26D9D7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BD8D95E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Prototype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917A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9176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7253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EF0F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4260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8CFA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6766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6DE71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A7BA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99C9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E4B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A6D9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E98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9F1C1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AA399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13282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B404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2797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BDC16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5A57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DD69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182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9AA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42F1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0204ED1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767FDD93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Déploiement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6453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EDD6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84F84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A879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381F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2E39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71A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D31B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549E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4B2A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9BE2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3F7B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61C6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FB5A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EC7D6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7E64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CFDF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B530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116A2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C6A62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85EB6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8102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457E2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A893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9BA32EF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227CAA3A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Tests bêta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9B48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172A60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C87B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942B7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7A0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A8A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57D1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403E8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EF1B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05BC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1A6F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3DDD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68A0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F045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99E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55C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866E5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E75E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C6904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D807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932C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2C8A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D1D7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3BDD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D316AE0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740CCA6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Analyse technique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BF7BD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24C6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CEAD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D84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5BB7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979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54C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785E6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FAA4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891A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FD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30C0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509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9C6F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59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7ADF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D83C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9866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A44F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D49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7F9E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5F45B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616A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448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E22999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BDDF6F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Revue d'histoire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57D7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E002DD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EB90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017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5AAE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E54A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670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EA3029" w14:paraId="22539C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CA196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05CE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7BD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9D6A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0825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F8119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C46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7A516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68A9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40B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A20B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A871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1EB6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E41E1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79C2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450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EFBD1CE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06B180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Manif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78502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4D033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2546C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C35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8BB5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C399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D1D2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88233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0E07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3DBB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2465E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A8C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C22F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A5CD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DBBD76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A42CD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B2D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C00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5659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B592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B92F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64F7C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63BA4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EF22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A245AF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DACA991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Prototype intégré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3F22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13D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118AA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8B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D099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A588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D6F09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7D00A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32320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5ADA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10473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D4A9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82ED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E97A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0059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793E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678B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62A7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B52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BDB9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2B03C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1A85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8A16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99B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4F4D8D4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4FC2AA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A0FB76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7FC25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F3242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61F50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A6E1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BA4B5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8C0AC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329BDD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97D1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B45E8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40266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2FD4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4F4DA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805A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70D1E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D68BD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633CE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C830B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A4C0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0E887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A755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59AE7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BBD7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4DDB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815D32A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302F02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8764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14E9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4447F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D5C6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E22A3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1F74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6E1EE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547674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F61A9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0BEC4C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18ED3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F525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54B55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21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62F1F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8CE35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9F9E1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253C8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32D52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CC91E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A9E06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7DF8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AC5D1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20DD7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D1E1879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5852DB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DB712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348A3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4A9A9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D97D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1A9DED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CD620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DA196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0B1171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72FC8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F3C166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34FD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EEA66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61C5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EF4AC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B919D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C540E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CB2C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078BE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33C339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4B4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EDF4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6A5A4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AA28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9D074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73C39E74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569D83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EXPÉRIENCE UTILISATEUR</w:t>
            </w:r>
          </w:p>
        </w:tc>
      </w:tr>
      <w:tr w:rsidRPr="00ED1594" w:rsidR="00F9206B" w:rsidTr="00F9206B" w14:paraId="1E6324BD" w14:textId="77777777">
        <w:trPr>
          <w:trHeight w:val="23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32A2B4CA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Filaire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FE6B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9709C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26F4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17253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FF8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DCB6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04BF8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7614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5F8BB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30D9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0C5A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F015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6F3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E75D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FBA2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947F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E59A1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D5590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8888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EE3D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4C340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8A91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F12D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58C3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11E74E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C85351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Développement de guides de style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5353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C3D1F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5BDF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9476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A567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73398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B73D6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EA65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5299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1BC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152B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92F4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0FCB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F27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51A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35B73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761C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C432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7F5C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A3B46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1D2C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5300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44844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7741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FA55DA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87724C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Conception de surface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CA8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B137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B754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2D9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FE9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520E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9428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DFF2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662F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D3735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1230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DE0F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14F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FC94B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6C7A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4B34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47A4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7913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EEB4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9CD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4C0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5376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7F72A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019FA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70CC64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605BFA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Modèles UX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9665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5C1A9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518452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5659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A8AB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C293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FB006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EE580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57271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7AD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260D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4E971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B759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E759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64E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EF01E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C56C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DE1A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F9ECB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9FC30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EA6D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E7CF5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E825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F3EE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0172B9C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01F26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Conception des fonctionnalités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10EF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B155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3BD4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C5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D20E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02DF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3B9A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9B265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BDB08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DA3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D81C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B8E2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C62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67DEE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3C99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DCC9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2D6A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572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781C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CDAFF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809E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539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80782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1963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146A49B0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13F0BB9F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UX Audit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55A72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9F542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60FDF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0DA1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F4B83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4BF5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0C1F32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EA9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A7BA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5B30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11D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9F1F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8FD8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6B51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32E6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C1FB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14B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39FC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A824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F8A42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3012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4376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313A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BAFDA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23C5EB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C999C8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Site Test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170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5A2A3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0340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4DAA8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8046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305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F08A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0C6D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E39E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4478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C551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C5E8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7E18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8F82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830E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E2AA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ACDE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CD86F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472C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6FCB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ED1B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572A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FE95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C1E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16C30501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224D41" w:rsidP="007E1019" w:rsidRDefault="00224D41" w14:paraId="51099D1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78DB7D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175E05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0CD8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0D79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AA9F7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58C61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57AD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42B72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1C55D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BAF8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8AA3B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B700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895F7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3E41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4B734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15647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FE79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E848B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D797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2CC22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5922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29601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FCFF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7B21B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39C3B8A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52A3B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D0B9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C0D9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E596F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80D5E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3FA26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EB241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175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2653B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0AC0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DA0D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4B33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9FA1F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B8618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27169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3DEB5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1DB66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EA0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629F1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2246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96E7A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E539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6E34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8E15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49D5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085D6195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4BA519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BF65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4A33F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C2F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37788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B40E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5A48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3351F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F8F6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523FC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8DB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88D69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1D2B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E1CC8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559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FC7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20BB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BC0F2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41D00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9E22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9712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BB3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B19F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733E6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D253B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0DC6DE1A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017558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French"/>
              </w:rPr>
              <w:t>ASSURANCE QUALITÉ</w:t>
            </w:r>
          </w:p>
        </w:tc>
      </w:tr>
      <w:tr w:rsidRPr="00ED1594" w:rsidR="00F9206B" w:rsidTr="00F9206B" w14:paraId="69168CA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214338E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Test d'aperçu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AEBCB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2E15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98944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20A6A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4B6C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1F4FF1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F9206B" w:rsidP="00F9206B" w:rsidRDefault="00F9206B" w14:paraId="6EEBC8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7A0B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31E3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9A4B3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6E8DB0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CA65D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56A2F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5AD6F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99AB9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FB9C2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4666F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8DEC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6B7F8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ACF08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38381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1E7D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7BFD4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541B1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434CF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D32CFA" w14:paraId="46F8D27C" w14:textId="77777777">
        <w:trPr>
          <w:trHeight w:val="144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211EADD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Assurance qualité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0FF32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93776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6B092D" w14:paraId="6FC512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65F9E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D50B7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2CA6D29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6EAA6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11CB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CC82A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614F7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D5D5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12CCC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EA7EF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BAC84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1A8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7476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7A53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1D3E3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D2DA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C240B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DD1BA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1F33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AEF7F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0FCA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03A209B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52AFB5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Métrique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9D353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B48B1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EBC16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C7B9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923F0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2C4295B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A735B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67E41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4ADC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393055B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E5625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9EE4F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6DD7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EE460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A52B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2909C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CC0B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EE14A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3E64C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51E1D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F5548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5C40F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D80B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E6429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470B5B8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7A5B3A9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Tests de variance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E4C5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82FE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5A79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FB64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4F3CFD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Frenc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71E4B445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DE4AD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E8E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2EC7C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57897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E5CA7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39ED1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EDE77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A1C0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573F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5342B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D755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A7287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6B53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0026E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500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7175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BBE75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4BDF9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58690794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19C228A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Tests d'acceptation des utilisateurs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89E38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6A7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C5072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8AFB4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79AB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54F0CD76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50709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A0CE0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10C7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DBA31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B168A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DD6C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9A9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4177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2A49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FF318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C1000B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CF8EE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E0E7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3147F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BB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708D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F7C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BB2E0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1F8C40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50548B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8381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E1573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FDAE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A0FCD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B51B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2959FB54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0B91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2CB1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33D4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043E9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6F2C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19A8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4FF9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16E4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B5181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F2FA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84D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2E1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D48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F4FE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DD54F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65D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A0F4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CC8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8A8BF9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F8584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0497B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E0ECE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0ECF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4895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398FE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3F727753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5887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065D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0709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14CC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CBA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49810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BA6B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2B07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BEA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7100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04D9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E0FB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C7C48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6FC97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3545D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69DAA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98FA9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6B40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21D12F6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0CC9E4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840D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6335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B150C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19398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5D5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463D0C22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0744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4CE50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9FEB1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AD90F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43020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524E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ACC6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C3F7C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A9A9A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82104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5AC1D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6F3CD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2217A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95A1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F4948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96931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39A4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04929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E80C19F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114AD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4775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80DA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34E23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C60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46BE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65DCD3CF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3B6AA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B040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1AF5F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FFB4C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69FD1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C2E4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47DA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A8A08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039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8650D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7CFB6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A5F4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944F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FC5C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7539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92C78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A238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F0D5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61D4464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3C90C8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7A0A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F0383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FA89C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27B2A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A189D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7D5A41AA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9616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ADC0E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23A5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D866C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F0C6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FAFE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30CE4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0A98B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356E5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A9D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8D964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6FAA8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16D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CF5550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CCED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2C210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A0161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08AC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C3BAE" w:rsidP="000D44FD" w:rsidRDefault="006C3BAE" w14:paraId="2797FF4F" w14:textId="77777777"/>
    <w:p w:rsidR="006C3BAE" w:rsidRDefault="006C3BAE" w14:paraId="0D2A4F6C" w14:textId="77777777">
      <w:r>
        <w:rPr>
          <w:lang w:val="French"/>
        </w:rPr>
        <w:br w:type="page"/>
      </w:r>
    </w:p>
    <w:tbl>
      <w:tblPr>
        <w:tblW w:w="1915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1436"/>
        <w:gridCol w:w="4521"/>
        <w:gridCol w:w="1504"/>
        <w:gridCol w:w="5201"/>
        <w:gridCol w:w="258"/>
        <w:gridCol w:w="266"/>
        <w:gridCol w:w="2920"/>
      </w:tblGrid>
      <w:tr w:rsidRPr="00D51749" w:rsidR="006C3BAE" w:rsidTr="00F831D4" w14:paraId="712A5F55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B358DE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092463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69D722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130C3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66B843E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4612083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3CD276F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7061B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19820E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4336D2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3F02BB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FCA05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742F35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522E1C02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DF54B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5A73A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0620758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BC08E97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52B059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82E17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3E10DAD0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27A741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6780B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0D7A2F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71332C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68F816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A639A4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A22F53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3A26A4F0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7792501E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31893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3A2624A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B93240A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6DA4C5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1FB005C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DB023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72F06D56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C9F846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EA6A5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DFC32B9" w14:textId="77777777">
        <w:trPr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459593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52C0431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4DA6DFF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ABAA2A8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24FEEAC3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62810B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BA758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6C3BAE" w:rsidTr="00F831D4" w14:paraId="7E7FD5FB" w14:textId="77777777">
        <w:trPr>
          <w:trHeight w:val="2411"/>
        </w:trPr>
        <w:tc>
          <w:tcPr>
            <w:tcW w:w="13712" w:type="dxa"/>
          </w:tcPr>
          <w:p w:rsidR="006C3BAE" w:rsidP="00F831D4" w:rsidRDefault="006C3BAE" w14:paraId="3F32AA7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6C3BAE" w:rsidP="00F831D4" w:rsidRDefault="006C3BAE" w14:paraId="15C2671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E35DF" w:rsidR="006C3BAE" w:rsidP="00F831D4" w:rsidRDefault="006C3BAE" w14:paraId="5DFA4269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6C3BAE" w:rsidP="00F831D4" w:rsidRDefault="006C3BAE" w14:paraId="64D29A8C" w14:textId="77777777">
            <w:pPr>
              <w:bidi w:val="false"/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F9206B" w:rsidP="000D44FD" w:rsidRDefault="00F9206B" w14:paraId="0940F852" w14:textId="77777777"/>
    <w:sectPr w:rsidR="00F9206B"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7D4" w14:textId="77777777" w:rsidR="00245FFA" w:rsidRDefault="00245FFA" w:rsidP="000D44FD">
      <w:r>
        <w:separator/>
      </w:r>
    </w:p>
  </w:endnote>
  <w:endnote w:type="continuationSeparator" w:id="0">
    <w:p w14:paraId="3078C0EB" w14:textId="77777777" w:rsidR="00245FFA" w:rsidRDefault="00245FFA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A6B0" w14:textId="77777777" w:rsidR="00245FFA" w:rsidRDefault="00245FFA" w:rsidP="000D44FD">
      <w:r>
        <w:separator/>
      </w:r>
    </w:p>
  </w:footnote>
  <w:footnote w:type="continuationSeparator" w:id="0">
    <w:p w14:paraId="0C143ADE" w14:textId="77777777" w:rsidR="00245FFA" w:rsidRDefault="00245FFA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A"/>
    <w:rsid w:val="00017C2A"/>
    <w:rsid w:val="00024630"/>
    <w:rsid w:val="00024A30"/>
    <w:rsid w:val="00036F4C"/>
    <w:rsid w:val="000576EC"/>
    <w:rsid w:val="00083488"/>
    <w:rsid w:val="00097816"/>
    <w:rsid w:val="000A71F9"/>
    <w:rsid w:val="000B300F"/>
    <w:rsid w:val="000D44FD"/>
    <w:rsid w:val="000E3154"/>
    <w:rsid w:val="000F6427"/>
    <w:rsid w:val="002037D0"/>
    <w:rsid w:val="00213C19"/>
    <w:rsid w:val="00221435"/>
    <w:rsid w:val="00224D41"/>
    <w:rsid w:val="00244452"/>
    <w:rsid w:val="00245FFA"/>
    <w:rsid w:val="00265316"/>
    <w:rsid w:val="002810FF"/>
    <w:rsid w:val="002A16C0"/>
    <w:rsid w:val="003270D3"/>
    <w:rsid w:val="0035653F"/>
    <w:rsid w:val="0036221B"/>
    <w:rsid w:val="003A6381"/>
    <w:rsid w:val="003D1264"/>
    <w:rsid w:val="00414FB6"/>
    <w:rsid w:val="0043244F"/>
    <w:rsid w:val="00514C5F"/>
    <w:rsid w:val="00536B08"/>
    <w:rsid w:val="005374D1"/>
    <w:rsid w:val="005579B9"/>
    <w:rsid w:val="00576620"/>
    <w:rsid w:val="00580766"/>
    <w:rsid w:val="00584BB2"/>
    <w:rsid w:val="00591AA8"/>
    <w:rsid w:val="005E5797"/>
    <w:rsid w:val="00605DC7"/>
    <w:rsid w:val="006302FF"/>
    <w:rsid w:val="00646ED0"/>
    <w:rsid w:val="006B092D"/>
    <w:rsid w:val="006C3BAE"/>
    <w:rsid w:val="00702E4E"/>
    <w:rsid w:val="00707D0F"/>
    <w:rsid w:val="007A0376"/>
    <w:rsid w:val="007C1CCE"/>
    <w:rsid w:val="007D1E9D"/>
    <w:rsid w:val="007D41D4"/>
    <w:rsid w:val="007E1019"/>
    <w:rsid w:val="007E2F1E"/>
    <w:rsid w:val="008022C6"/>
    <w:rsid w:val="00805163"/>
    <w:rsid w:val="00813C9F"/>
    <w:rsid w:val="00840563"/>
    <w:rsid w:val="0085267F"/>
    <w:rsid w:val="008B4CE8"/>
    <w:rsid w:val="008C23E1"/>
    <w:rsid w:val="009A2B94"/>
    <w:rsid w:val="009B5ADD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14C2B"/>
    <w:rsid w:val="00C60415"/>
    <w:rsid w:val="00C65EBC"/>
    <w:rsid w:val="00CF603E"/>
    <w:rsid w:val="00D32CFA"/>
    <w:rsid w:val="00D47229"/>
    <w:rsid w:val="00DA160A"/>
    <w:rsid w:val="00E04061"/>
    <w:rsid w:val="00E40206"/>
    <w:rsid w:val="00E4442F"/>
    <w:rsid w:val="00E71330"/>
    <w:rsid w:val="00E759CC"/>
    <w:rsid w:val="00E82A25"/>
    <w:rsid w:val="00EA3029"/>
    <w:rsid w:val="00ED1594"/>
    <w:rsid w:val="00F02BFB"/>
    <w:rsid w:val="00F10864"/>
    <w:rsid w:val="00F47D1D"/>
    <w:rsid w:val="00F808B6"/>
    <w:rsid w:val="00F9206B"/>
    <w:rsid w:val="00FC677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085A40"/>
  <w14:defaultImageDpi w14:val="330"/>
  <w15:docId w15:val="{EE13D87D-0424-4CF6-AA0F-F52F6B6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3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352&amp;utm_language=FR&amp;utm_source=integrated+content&amp;utm_campaign=/free-product-roadmap-templates-smartsheet&amp;utm_medium=ic+agile+product+roadmap+template+17352+word+fr&amp;lpa=ic+agile+product+roadmap+template+17352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DD9F5-A661-434D-A081-118641D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909efd8665267588350cf26f72f7c7db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2018-08-08T23:25:00Z</cp:lastPrinted>
  <dcterms:created xsi:type="dcterms:W3CDTF">2021-05-06T14:48:00Z</dcterms:created>
  <dcterms:modified xsi:type="dcterms:W3CDTF">2021-05-06T14:48:00Z</dcterms:modified>
</cp:coreProperties>
</file>